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Association des Étudiants en Philosophie de l'Université de Montréal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2910 Boul. Édouard-Montpetit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Local 307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Montréal (Québec)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H3C 3J7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Procès Verbal de la réunion  du Comité exécutif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Mardi 15 février 2017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Ordre du Jour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0. Ouverture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0.1Élection du présidium et du secrétariat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0.2 Adoption de l’ordre du jour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0.3 Annonces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0.4 Adoption de procès-verbaux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0.5 Dépôt d'avis de motion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0.6 Traitement des avis de motions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Comment ça va?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Dernière AG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Tour de table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Fermeture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0. Ouverture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Samuel Montplaisir propose l'ouverture du CE.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Samuel Élie Lesage appuie.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L'ouverture du CE est adoptée à l'unanimité.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0.1Élection du présidium et du secrétariat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Samuel Montplaisir propose Rachel Lamoureux au présidium et Andreas Farina-Schroll au secrétariat.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Catherine le Guerrier appuie.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Le présidium est élu à l'unanimité.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0.2 Adoption de l’ordre du jour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Alexis Ricard propose l'adoption de l'ordre du jour tel qu'affiché à l'écran.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Samuel Montplaisir appuie.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Amendement 1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l'on inverse le point 2. et 3. de l'ordre du jour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proposée par Catherine le Guerrier.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appuyée par Samuel Élie Lesage.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L'amendement est battu à majorité.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Retour sur le point 0.2 de L'ordre du jour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L'ordre du jour est adopté à l'unanimité.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0.3 Annonces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Aucune annonce n'a eu lieu.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0.4 Adoption de procès-verbaux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Aucun procès-verbal n'a été traité.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0.5 Dépôt d'avis de motion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Aucun avis de mention ne fut déposé.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0.6 Traitement des avis de motions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Aucun avis de mention n'a été traité.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Comment ça va?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Samuel Montplaisir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Alexis Ricard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Alexandre Riel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Yanis Taleb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Catherine le Guerrier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Samuel Élie Lesage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Rachel Lamoureux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Andreas Farina-Schroll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Martin Brunelle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Maxime Fortin-Archambault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Dernière AG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Samuel Montplaisir :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La dernière AG a été globalement un échec en raison d'un manque de logistique et de préparation, notamment dû au bref délais entre la convocation et la tenue de l'AG. 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Samuel Élie Lesage :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Il y a eu confusion lors de la tenue de l'AG.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Proposition 2 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l'on tienne une AG le mardi 21 Mars 2017 a 16h00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proposée par Samuel Montplaisir.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appuyée par Alexis Ricard.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La proposition est adoptée a majorité manifeste.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Tour de Table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Yanis Taleb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: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Les midis conférences et les ciné-philos sont très satisfaisants.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Party de mi-session : Jeudi 23 février 2017 au Vieux St-Hubert. 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Heures d'ouverture du département : La demande n'aura pas lieu.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Création d'un comité t-shirts. La vente aura lieu lorsque les motifs seront finalisés.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Alexis Ricard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Midi-discussion : Le retour est relativement satisfaisant, tant quant au contenu qu'à la présence.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Colloque des premiers cycles : version "light" de celui des cycles supérieurs. La durée de présentation serait dans les alentours de 15-20 minutes. Il y aura une absence de thème pour le colloque. La date reste à déterminer. 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Félix Gagnon : 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Il y a un conflit avec un professeur du département d'histoire. Le dossier semble avoir été réglé.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Alexandre Riel :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Budget : Il reste 18,38$ pour les AG. Le budget sera défoncé.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Samuel Montplaisir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Rencontre avec les évaluateurs externes : Nous avons besoin de trois étudiants au bac (un en bi-disciplinaire philosophie et littérature français et philosophie et étude classique), de deux étudiants à la maîtrise et d'un au doctorat. 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Refournir le local de l'association en matériel de bureau : la tâche est confiée à Andreas.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Proposition 2 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l'ADEPUM attribue 75$ de budget au nouveau cercle de lecture "Cercle de Viennoiserie"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proposée par Samuel Montplaisir.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appuyée par Fannie Achard.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La proposition est adoptée à l'unanimité.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Rachel Lamoureux : 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- 5@7 de la NAPC : La NAPAC est invitée à l'UdeM pour effectuer une conférence. Une date doit être déterminée ainsi que son contenu. La conférence pourrait avoir lieu dans les environs de la mi-mars ou en même temps que le colloque des cycles supérieurs.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Proposition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Que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l'on accorde une case budgétaire de 150$ pour la soirée de conférence de la NAPAC.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proposée par Catherine le Guerrier.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appuyée par Fannie Achard.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La proposition est adoptée à l'unanimité.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Samuel Élie Lesage :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Manifestation contre la main d'œuvre du PLQ jeudi le 16 février 2017.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Vague des désaffiliations très importantes au sien de l'ASSÉ du côté de l'UQAM.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Catherine le Guerrier :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Il faudrait considérer la possibilité de créer un comité intermédiaire entre le comité accès à l'égalité et le comité femme.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Il y aura une rencontre mixte le 14 mars pour sensibiliser les membres quant aux problèmes de harcèlement au sein de l'administration et du professorat. La convocation sera établie par l'administration. 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La Conférence par-delà les vagues aura lieu le 23 février 2017. Il y a une possibilité de faire un évènement d'ici la fin de mois pour la sensibilisation des personnes genrées. 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À partir de l'an prochain, une rencontre aura automatiquement lieu entre le comité accès à l'égalité et le comité femme. 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Fermeture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Fermeture du CE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08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-CA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